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 w:cs="WKIHLR+å®ä½"/>
          <w:color w:val="000000"/>
          <w:szCs w:val="32"/>
        </w:rPr>
      </w:pPr>
      <w:r>
        <w:rPr>
          <w:rFonts w:hint="eastAsia" w:ascii="黑体" w:hAnsi="黑体" w:eastAsia="黑体" w:cs="WKIHLR+å®ä½"/>
          <w:color w:val="000000"/>
          <w:szCs w:val="32"/>
        </w:rPr>
        <w:t>附件</w:t>
      </w:r>
      <w:r>
        <w:rPr>
          <w:rFonts w:ascii="黑体" w:hAnsi="黑体" w:eastAsia="黑体" w:cs="WKIHLR+å®ä½"/>
          <w:color w:val="000000"/>
          <w:szCs w:val="32"/>
        </w:rPr>
        <w:t>2</w:t>
      </w:r>
    </w:p>
    <w:p>
      <w:pPr>
        <w:ind w:firstLine="0" w:firstLineChars="0"/>
        <w:jc w:val="center"/>
        <w:rPr>
          <w:rFonts w:hint="eastAsia" w:ascii="宋体" w:hAnsi="宋体" w:eastAsia="宋体"/>
          <w:sz w:val="40"/>
          <w:szCs w:val="40"/>
        </w:rPr>
      </w:pPr>
      <w:r>
        <w:rPr>
          <w:rFonts w:hint="eastAsia" w:ascii="宋体" w:hAnsi="宋体" w:eastAsia="宋体" w:cs="仿宋"/>
          <w:color w:val="000000"/>
          <w:sz w:val="40"/>
          <w:szCs w:val="40"/>
        </w:rPr>
        <w:t>广东省第四届BIM大赛应用大赛成果申报表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050"/>
        <w:gridCol w:w="658"/>
        <w:gridCol w:w="789"/>
        <w:gridCol w:w="918"/>
        <w:gridCol w:w="658"/>
        <w:gridCol w:w="920"/>
        <w:gridCol w:w="908"/>
        <w:gridCol w:w="298"/>
        <w:gridCol w:w="110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pStyle w:val="5"/>
            </w:pPr>
            <w:r>
              <w:t>参赛成果名称</w:t>
            </w:r>
          </w:p>
        </w:tc>
        <w:tc>
          <w:tcPr>
            <w:tcW w:w="7307" w:type="dxa"/>
            <w:gridSpan w:val="9"/>
            <w:noWrap w:val="0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pStyle w:val="5"/>
            </w:pPr>
            <w:r>
              <w:t>参赛单位（可联合申报）</w:t>
            </w:r>
          </w:p>
        </w:tc>
        <w:tc>
          <w:tcPr>
            <w:tcW w:w="4993" w:type="dxa"/>
            <w:gridSpan w:val="6"/>
            <w:noWrap w:val="0"/>
            <w:vAlign w:val="center"/>
          </w:tcPr>
          <w:p>
            <w:pPr>
              <w:pStyle w:val="5"/>
              <w:jc w:val="left"/>
            </w:pPr>
            <w:r>
              <w:t>1</w:t>
            </w:r>
          </w:p>
          <w:p>
            <w:pPr>
              <w:pStyle w:val="5"/>
              <w:jc w:val="left"/>
            </w:pPr>
            <w:r>
              <w:t>2</w:t>
            </w:r>
          </w:p>
          <w:p>
            <w:pPr>
              <w:pStyle w:val="5"/>
              <w:jc w:val="left"/>
            </w:pPr>
            <w:r>
              <w:t>3</w:t>
            </w:r>
          </w:p>
          <w:p>
            <w:pPr>
              <w:pStyle w:val="5"/>
              <w:jc w:val="left"/>
              <w:rPr>
                <w:rFonts w:hint="default"/>
              </w:rPr>
            </w:pPr>
            <w:r>
              <w:t>...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pStyle w:val="5"/>
            </w:pPr>
            <w:r>
              <w:t>企业类型（建设、设计、施工、咨询）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pStyle w:val="5"/>
              <w:jc w:val="left"/>
            </w:pPr>
            <w:r>
              <w:t>1</w:t>
            </w:r>
          </w:p>
          <w:p>
            <w:pPr>
              <w:pStyle w:val="5"/>
              <w:jc w:val="left"/>
            </w:pPr>
            <w:r>
              <w:t>2</w:t>
            </w:r>
          </w:p>
          <w:p>
            <w:pPr>
              <w:pStyle w:val="5"/>
              <w:jc w:val="left"/>
            </w:pPr>
            <w:r>
              <w:t>3</w:t>
            </w:r>
          </w:p>
          <w:p>
            <w:pPr>
              <w:pStyle w:val="5"/>
              <w:jc w:val="left"/>
              <w:rPr>
                <w:rFonts w:hint="default"/>
              </w:rPr>
            </w:pPr>
            <w: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pStyle w:val="5"/>
            </w:pPr>
            <w:r>
              <w:t>联系人</w:t>
            </w:r>
          </w:p>
        </w:tc>
        <w:tc>
          <w:tcPr>
            <w:tcW w:w="17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</w:pPr>
          </w:p>
        </w:tc>
        <w:tc>
          <w:tcPr>
            <w:tcW w:w="78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</w:pPr>
            <w:r>
              <w:t>职务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pStyle w:val="5"/>
            </w:pP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</w:pPr>
            <w:r>
              <w:t>邮箱</w:t>
            </w:r>
          </w:p>
        </w:tc>
        <w:tc>
          <w:tcPr>
            <w:tcW w:w="231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pStyle w:val="5"/>
            </w:pPr>
            <w:r>
              <w:t>办公电话</w:t>
            </w:r>
          </w:p>
        </w:tc>
        <w:tc>
          <w:tcPr>
            <w:tcW w:w="17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</w:pPr>
          </w:p>
        </w:tc>
        <w:tc>
          <w:tcPr>
            <w:tcW w:w="78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</w:pPr>
            <w:r>
              <w:t>手机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pStyle w:val="5"/>
            </w:pP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</w:pPr>
            <w:r>
              <w:t>QQ</w:t>
            </w:r>
          </w:p>
        </w:tc>
        <w:tc>
          <w:tcPr>
            <w:tcW w:w="231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pStyle w:val="5"/>
            </w:pPr>
            <w:r>
              <w:t>地   址</w:t>
            </w:r>
          </w:p>
        </w:tc>
        <w:tc>
          <w:tcPr>
            <w:tcW w:w="7307" w:type="dxa"/>
            <w:gridSpan w:val="9"/>
            <w:noWrap w:val="0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pStyle w:val="5"/>
            </w:pPr>
            <w:r>
              <w:t>工程名称</w:t>
            </w:r>
          </w:p>
        </w:tc>
        <w:tc>
          <w:tcPr>
            <w:tcW w:w="7307" w:type="dxa"/>
            <w:gridSpan w:val="9"/>
            <w:noWrap w:val="0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pStyle w:val="5"/>
            </w:pPr>
            <w:r>
              <w:t>工程地址</w:t>
            </w:r>
          </w:p>
        </w:tc>
        <w:tc>
          <w:tcPr>
            <w:tcW w:w="7307" w:type="dxa"/>
            <w:gridSpan w:val="9"/>
            <w:noWrap w:val="0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pStyle w:val="5"/>
            </w:pPr>
            <w:r>
              <w:t>工程规模</w:t>
            </w:r>
          </w:p>
        </w:tc>
        <w:tc>
          <w:tcPr>
            <w:tcW w:w="7307" w:type="dxa"/>
            <w:gridSpan w:val="9"/>
            <w:noWrap w:val="0"/>
            <w:vAlign w:val="center"/>
          </w:tcPr>
          <w:p>
            <w:pPr>
              <w:pStyle w:val="5"/>
            </w:pPr>
            <w:r>
              <w:t xml:space="preserve">面积（㎡）：                 建安造价（万元）：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pStyle w:val="5"/>
            </w:pPr>
            <w:r>
              <w:t>结构形式</w:t>
            </w:r>
          </w:p>
        </w:tc>
        <w:tc>
          <w:tcPr>
            <w:tcW w:w="2497" w:type="dxa"/>
            <w:gridSpan w:val="3"/>
            <w:noWrap w:val="0"/>
            <w:vAlign w:val="center"/>
          </w:tcPr>
          <w:p>
            <w:pPr>
              <w:pStyle w:val="5"/>
            </w:pPr>
          </w:p>
        </w:tc>
        <w:tc>
          <w:tcPr>
            <w:tcW w:w="2496" w:type="dxa"/>
            <w:gridSpan w:val="3"/>
            <w:noWrap w:val="0"/>
            <w:vAlign w:val="center"/>
          </w:tcPr>
          <w:p>
            <w:pPr>
              <w:pStyle w:val="5"/>
            </w:pPr>
            <w:r>
              <w:t>开工、竣工时间</w:t>
            </w:r>
          </w:p>
        </w:tc>
        <w:tc>
          <w:tcPr>
            <w:tcW w:w="2314" w:type="dxa"/>
            <w:gridSpan w:val="3"/>
            <w:noWrap w:val="0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pStyle w:val="5"/>
            </w:pPr>
            <w:r>
              <w:t>参赛成果分组</w:t>
            </w:r>
          </w:p>
        </w:tc>
        <w:tc>
          <w:tcPr>
            <w:tcW w:w="7307" w:type="dxa"/>
            <w:gridSpan w:val="9"/>
            <w:noWrap w:val="0"/>
            <w:vAlign w:val="center"/>
          </w:tcPr>
          <w:p>
            <w:pPr>
              <w:pStyle w:val="5"/>
            </w:pPr>
            <w:r>
              <w:t>□设计组</w:t>
            </w:r>
          </w:p>
          <w:p>
            <w:pPr>
              <w:pStyle w:val="5"/>
            </w:pPr>
            <w:r>
              <w:t>□施工组</w:t>
            </w:r>
          </w:p>
          <w:p>
            <w:pPr>
              <w:pStyle w:val="5"/>
            </w:pPr>
            <w:r>
              <w:t>□综合组</w:t>
            </w:r>
          </w:p>
          <w:p>
            <w:pPr>
              <w:pStyle w:val="5"/>
              <w:rPr>
                <w:rFonts w:hint="default"/>
              </w:rPr>
            </w:pPr>
            <w:r>
              <w:t>□城市管理组</w:t>
            </w:r>
          </w:p>
          <w:p>
            <w:pPr>
              <w:pStyle w:val="5"/>
            </w:pPr>
            <w:r>
              <w:t>□科技研发组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3" w:type="dxa"/>
            <w:vMerge w:val="restart"/>
            <w:noWrap w:val="0"/>
            <w:vAlign w:val="center"/>
          </w:tcPr>
          <w:p>
            <w:pPr>
              <w:pStyle w:val="5"/>
            </w:pPr>
            <w:r>
              <w:t>团队主要成员情况</w:t>
            </w:r>
          </w:p>
        </w:tc>
        <w:tc>
          <w:tcPr>
            <w:tcW w:w="7307" w:type="dxa"/>
            <w:gridSpan w:val="9"/>
            <w:noWrap w:val="0"/>
            <w:vAlign w:val="center"/>
          </w:tcPr>
          <w:p>
            <w:pPr>
              <w:pStyle w:val="5"/>
            </w:pPr>
            <w:r>
              <w:t>团队主要成员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pStyle w:val="5"/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pStyle w:val="5"/>
            </w:pPr>
            <w:r>
              <w:t>姓名</w:t>
            </w:r>
          </w:p>
        </w:tc>
        <w:tc>
          <w:tcPr>
            <w:tcW w:w="2365" w:type="dxa"/>
            <w:gridSpan w:val="3"/>
            <w:noWrap w:val="0"/>
            <w:vAlign w:val="center"/>
          </w:tcPr>
          <w:p>
            <w:pPr>
              <w:pStyle w:val="5"/>
            </w:pPr>
            <w:r>
              <w:t>工作单位</w:t>
            </w:r>
          </w:p>
        </w:tc>
        <w:tc>
          <w:tcPr>
            <w:tcW w:w="2486" w:type="dxa"/>
            <w:gridSpan w:val="3"/>
            <w:noWrap w:val="0"/>
            <w:vAlign w:val="center"/>
          </w:tcPr>
          <w:p>
            <w:pPr>
              <w:pStyle w:val="5"/>
            </w:pPr>
            <w:r>
              <w:t>职务及主要职责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>
            <w:pPr>
              <w:pStyle w:val="5"/>
            </w:pPr>
            <w: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pStyle w:val="5"/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pStyle w:val="5"/>
            </w:pPr>
          </w:p>
        </w:tc>
        <w:tc>
          <w:tcPr>
            <w:tcW w:w="2365" w:type="dxa"/>
            <w:gridSpan w:val="3"/>
            <w:noWrap w:val="0"/>
            <w:vAlign w:val="center"/>
          </w:tcPr>
          <w:p>
            <w:pPr>
              <w:pStyle w:val="5"/>
            </w:pPr>
          </w:p>
        </w:tc>
        <w:tc>
          <w:tcPr>
            <w:tcW w:w="2486" w:type="dxa"/>
            <w:gridSpan w:val="3"/>
            <w:noWrap w:val="0"/>
            <w:vAlign w:val="center"/>
          </w:tcPr>
          <w:p>
            <w:pPr>
              <w:pStyle w:val="5"/>
            </w:pPr>
          </w:p>
        </w:tc>
        <w:tc>
          <w:tcPr>
            <w:tcW w:w="1406" w:type="dxa"/>
            <w:gridSpan w:val="2"/>
            <w:noWrap w:val="0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pStyle w:val="5"/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pStyle w:val="5"/>
            </w:pPr>
          </w:p>
        </w:tc>
        <w:tc>
          <w:tcPr>
            <w:tcW w:w="2365" w:type="dxa"/>
            <w:gridSpan w:val="3"/>
            <w:noWrap w:val="0"/>
            <w:vAlign w:val="center"/>
          </w:tcPr>
          <w:p>
            <w:pPr>
              <w:pStyle w:val="5"/>
            </w:pPr>
          </w:p>
        </w:tc>
        <w:tc>
          <w:tcPr>
            <w:tcW w:w="2486" w:type="dxa"/>
            <w:gridSpan w:val="3"/>
            <w:noWrap w:val="0"/>
            <w:vAlign w:val="center"/>
          </w:tcPr>
          <w:p>
            <w:pPr>
              <w:pStyle w:val="5"/>
            </w:pPr>
          </w:p>
        </w:tc>
        <w:tc>
          <w:tcPr>
            <w:tcW w:w="1406" w:type="dxa"/>
            <w:gridSpan w:val="2"/>
            <w:noWrap w:val="0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pStyle w:val="5"/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pStyle w:val="5"/>
            </w:pPr>
          </w:p>
        </w:tc>
        <w:tc>
          <w:tcPr>
            <w:tcW w:w="2365" w:type="dxa"/>
            <w:gridSpan w:val="3"/>
            <w:noWrap w:val="0"/>
            <w:vAlign w:val="center"/>
          </w:tcPr>
          <w:p>
            <w:pPr>
              <w:pStyle w:val="5"/>
            </w:pPr>
          </w:p>
        </w:tc>
        <w:tc>
          <w:tcPr>
            <w:tcW w:w="2486" w:type="dxa"/>
            <w:gridSpan w:val="3"/>
            <w:noWrap w:val="0"/>
            <w:vAlign w:val="center"/>
          </w:tcPr>
          <w:p>
            <w:pPr>
              <w:pStyle w:val="5"/>
            </w:pPr>
          </w:p>
        </w:tc>
        <w:tc>
          <w:tcPr>
            <w:tcW w:w="1406" w:type="dxa"/>
            <w:gridSpan w:val="2"/>
            <w:noWrap w:val="0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pStyle w:val="5"/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pStyle w:val="5"/>
            </w:pPr>
          </w:p>
        </w:tc>
        <w:tc>
          <w:tcPr>
            <w:tcW w:w="2365" w:type="dxa"/>
            <w:gridSpan w:val="3"/>
            <w:noWrap w:val="0"/>
            <w:vAlign w:val="center"/>
          </w:tcPr>
          <w:p>
            <w:pPr>
              <w:pStyle w:val="5"/>
            </w:pPr>
          </w:p>
        </w:tc>
        <w:tc>
          <w:tcPr>
            <w:tcW w:w="2486" w:type="dxa"/>
            <w:gridSpan w:val="3"/>
            <w:noWrap w:val="0"/>
            <w:vAlign w:val="center"/>
          </w:tcPr>
          <w:p>
            <w:pPr>
              <w:pStyle w:val="5"/>
            </w:pPr>
          </w:p>
        </w:tc>
        <w:tc>
          <w:tcPr>
            <w:tcW w:w="1406" w:type="dxa"/>
            <w:gridSpan w:val="2"/>
            <w:noWrap w:val="0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pStyle w:val="5"/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pStyle w:val="5"/>
            </w:pPr>
          </w:p>
        </w:tc>
        <w:tc>
          <w:tcPr>
            <w:tcW w:w="2365" w:type="dxa"/>
            <w:gridSpan w:val="3"/>
            <w:noWrap w:val="0"/>
            <w:vAlign w:val="center"/>
          </w:tcPr>
          <w:p>
            <w:pPr>
              <w:pStyle w:val="5"/>
            </w:pPr>
          </w:p>
        </w:tc>
        <w:tc>
          <w:tcPr>
            <w:tcW w:w="2486" w:type="dxa"/>
            <w:gridSpan w:val="3"/>
            <w:noWrap w:val="0"/>
            <w:vAlign w:val="center"/>
          </w:tcPr>
          <w:p>
            <w:pPr>
              <w:pStyle w:val="5"/>
            </w:pPr>
          </w:p>
        </w:tc>
        <w:tc>
          <w:tcPr>
            <w:tcW w:w="1406" w:type="dxa"/>
            <w:gridSpan w:val="2"/>
            <w:noWrap w:val="0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pStyle w:val="5"/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pStyle w:val="5"/>
            </w:pPr>
          </w:p>
        </w:tc>
        <w:tc>
          <w:tcPr>
            <w:tcW w:w="2365" w:type="dxa"/>
            <w:gridSpan w:val="3"/>
            <w:noWrap w:val="0"/>
            <w:vAlign w:val="center"/>
          </w:tcPr>
          <w:p>
            <w:pPr>
              <w:pStyle w:val="5"/>
            </w:pPr>
          </w:p>
        </w:tc>
        <w:tc>
          <w:tcPr>
            <w:tcW w:w="2486" w:type="dxa"/>
            <w:gridSpan w:val="3"/>
            <w:noWrap w:val="0"/>
            <w:vAlign w:val="center"/>
          </w:tcPr>
          <w:p>
            <w:pPr>
              <w:pStyle w:val="5"/>
            </w:pPr>
          </w:p>
        </w:tc>
        <w:tc>
          <w:tcPr>
            <w:tcW w:w="1406" w:type="dxa"/>
            <w:gridSpan w:val="2"/>
            <w:noWrap w:val="0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pStyle w:val="5"/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pStyle w:val="5"/>
            </w:pPr>
          </w:p>
        </w:tc>
        <w:tc>
          <w:tcPr>
            <w:tcW w:w="2365" w:type="dxa"/>
            <w:gridSpan w:val="3"/>
            <w:noWrap w:val="0"/>
            <w:vAlign w:val="center"/>
          </w:tcPr>
          <w:p>
            <w:pPr>
              <w:pStyle w:val="5"/>
            </w:pPr>
          </w:p>
        </w:tc>
        <w:tc>
          <w:tcPr>
            <w:tcW w:w="2486" w:type="dxa"/>
            <w:gridSpan w:val="3"/>
            <w:noWrap w:val="0"/>
            <w:vAlign w:val="center"/>
          </w:tcPr>
          <w:p>
            <w:pPr>
              <w:pStyle w:val="5"/>
            </w:pPr>
          </w:p>
        </w:tc>
        <w:tc>
          <w:tcPr>
            <w:tcW w:w="1406" w:type="dxa"/>
            <w:gridSpan w:val="2"/>
            <w:noWrap w:val="0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pStyle w:val="5"/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pStyle w:val="5"/>
            </w:pPr>
          </w:p>
        </w:tc>
        <w:tc>
          <w:tcPr>
            <w:tcW w:w="2365" w:type="dxa"/>
            <w:gridSpan w:val="3"/>
            <w:noWrap w:val="0"/>
            <w:vAlign w:val="center"/>
          </w:tcPr>
          <w:p>
            <w:pPr>
              <w:pStyle w:val="5"/>
            </w:pPr>
          </w:p>
        </w:tc>
        <w:tc>
          <w:tcPr>
            <w:tcW w:w="2486" w:type="dxa"/>
            <w:gridSpan w:val="3"/>
            <w:noWrap w:val="0"/>
            <w:vAlign w:val="center"/>
          </w:tcPr>
          <w:p>
            <w:pPr>
              <w:pStyle w:val="5"/>
            </w:pPr>
          </w:p>
        </w:tc>
        <w:tc>
          <w:tcPr>
            <w:tcW w:w="1406" w:type="dxa"/>
            <w:gridSpan w:val="2"/>
            <w:noWrap w:val="0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pStyle w:val="5"/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pStyle w:val="5"/>
            </w:pPr>
          </w:p>
        </w:tc>
        <w:tc>
          <w:tcPr>
            <w:tcW w:w="2365" w:type="dxa"/>
            <w:gridSpan w:val="3"/>
            <w:noWrap w:val="0"/>
            <w:vAlign w:val="center"/>
          </w:tcPr>
          <w:p>
            <w:pPr>
              <w:pStyle w:val="5"/>
            </w:pPr>
          </w:p>
        </w:tc>
        <w:tc>
          <w:tcPr>
            <w:tcW w:w="2486" w:type="dxa"/>
            <w:gridSpan w:val="3"/>
            <w:noWrap w:val="0"/>
            <w:vAlign w:val="center"/>
          </w:tcPr>
          <w:p>
            <w:pPr>
              <w:pStyle w:val="5"/>
            </w:pPr>
          </w:p>
        </w:tc>
        <w:tc>
          <w:tcPr>
            <w:tcW w:w="1406" w:type="dxa"/>
            <w:gridSpan w:val="2"/>
            <w:noWrap w:val="0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pStyle w:val="5"/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pStyle w:val="5"/>
            </w:pPr>
          </w:p>
        </w:tc>
        <w:tc>
          <w:tcPr>
            <w:tcW w:w="2365" w:type="dxa"/>
            <w:gridSpan w:val="3"/>
            <w:noWrap w:val="0"/>
            <w:vAlign w:val="center"/>
          </w:tcPr>
          <w:p>
            <w:pPr>
              <w:pStyle w:val="5"/>
            </w:pPr>
          </w:p>
        </w:tc>
        <w:tc>
          <w:tcPr>
            <w:tcW w:w="2486" w:type="dxa"/>
            <w:gridSpan w:val="3"/>
            <w:noWrap w:val="0"/>
            <w:vAlign w:val="center"/>
          </w:tcPr>
          <w:p>
            <w:pPr>
              <w:pStyle w:val="5"/>
            </w:pPr>
          </w:p>
        </w:tc>
        <w:tc>
          <w:tcPr>
            <w:tcW w:w="1406" w:type="dxa"/>
            <w:gridSpan w:val="2"/>
            <w:noWrap w:val="0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pStyle w:val="5"/>
            </w:pPr>
            <w:r>
              <w:t>材料清单文件</w:t>
            </w:r>
          </w:p>
        </w:tc>
        <w:tc>
          <w:tcPr>
            <w:tcW w:w="7307" w:type="dxa"/>
            <w:gridSpan w:val="9"/>
            <w:noWrap w:val="0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pStyle w:val="5"/>
            </w:pPr>
            <w:r>
              <w:t>BIM应用效果、创新点</w:t>
            </w:r>
          </w:p>
        </w:tc>
        <w:tc>
          <w:tcPr>
            <w:tcW w:w="7307" w:type="dxa"/>
            <w:gridSpan w:val="9"/>
            <w:noWrap w:val="0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  <w:jc w:val="center"/>
        </w:trPr>
        <w:tc>
          <w:tcPr>
            <w:tcW w:w="12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</w:pPr>
            <w:r>
              <w:t>BIM集成应用能力（如BIM平台应用与协同管理、与其他信息技术的集成等）</w:t>
            </w:r>
          </w:p>
        </w:tc>
        <w:tc>
          <w:tcPr>
            <w:tcW w:w="7307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pStyle w:val="5"/>
            </w:pPr>
            <w:r>
              <w:t>跟传统方式(非BIM方式）的综合效益比较（尽可能量化）</w:t>
            </w:r>
          </w:p>
        </w:tc>
        <w:tc>
          <w:tcPr>
            <w:tcW w:w="7307" w:type="dxa"/>
            <w:gridSpan w:val="9"/>
            <w:noWrap w:val="0"/>
            <w:vAlign w:val="center"/>
          </w:tcPr>
          <w:p>
            <w:pPr>
              <w:pStyle w:val="5"/>
            </w:pPr>
          </w:p>
          <w:p>
            <w:pPr>
              <w:pStyle w:val="5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7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pStyle w:val="5"/>
            </w:pPr>
            <w:r>
              <w:t>参赛单位意见</w:t>
            </w:r>
          </w:p>
          <w:p>
            <w:pPr>
              <w:pStyle w:val="5"/>
            </w:pPr>
            <w:r>
              <w:t>（公章）</w:t>
            </w:r>
          </w:p>
        </w:tc>
        <w:tc>
          <w:tcPr>
            <w:tcW w:w="7307" w:type="dxa"/>
            <w:gridSpan w:val="9"/>
            <w:noWrap w:val="0"/>
            <w:vAlign w:val="center"/>
          </w:tcPr>
          <w:p>
            <w:pPr>
              <w:pStyle w:val="5"/>
              <w:jc w:val="left"/>
            </w:pPr>
            <w:r>
              <w:t>（联合申报单位均需公章）</w:t>
            </w: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  <w:jc w:val="right"/>
            </w:pPr>
            <w:r>
              <w:t xml:space="preserve">2022年    月    日  </w:t>
            </w:r>
          </w:p>
        </w:tc>
      </w:tr>
    </w:tbl>
    <w:p>
      <w:pPr>
        <w:ind w:firstLine="0" w:firstLineChars="0"/>
        <w:rPr>
          <w:sz w:val="24"/>
          <w:szCs w:val="20"/>
        </w:rPr>
      </w:pPr>
      <w:bookmarkStart w:id="0" w:name="_Hlk98488423"/>
      <w:r>
        <w:rPr>
          <w:rFonts w:hint="eastAsia"/>
          <w:sz w:val="24"/>
          <w:szCs w:val="20"/>
        </w:rPr>
        <w:t>备注：（1）本申报表请填写后将word文件和PDF文件（盖单位公章后的扫描件）发送到邮箱；</w:t>
      </w:r>
      <w:bookmarkEnd w:id="0"/>
      <w:r>
        <w:rPr>
          <w:rFonts w:hint="eastAsia"/>
          <w:sz w:val="24"/>
          <w:szCs w:val="20"/>
        </w:rPr>
        <w:t>（2）表中参赛单位和人员数量填报要求：完成单位不超过5个，主要完成人不超过12人。</w:t>
      </w:r>
    </w:p>
    <w:p>
      <w:pPr>
        <w:ind w:left="0" w:leftChars="0" w:firstLine="0" w:firstLineChars="0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KIHLR+å®ä½">
    <w:altName w:val="Arial Unicode MS"/>
    <w:panose1 w:val="00000000000000000000"/>
    <w:charset w:val="01"/>
    <w:family w:val="auto"/>
    <w:pitch w:val="default"/>
    <w:sig w:usb0="00000000" w:usb1="0000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4378F"/>
    <w:rsid w:val="0B8C0AE5"/>
    <w:rsid w:val="0D5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400" w:lineRule="atLeast"/>
      <w:ind w:firstLine="1446" w:firstLineChars="200"/>
      <w:jc w:val="both"/>
    </w:pPr>
    <w:rPr>
      <w:rFonts w:ascii="Calibri" w:hAnsi="Calibri" w:eastAsia="仿宋" w:cs="宋体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0" w:leftChars="0" w:firstLine="562" w:firstLineChars="200"/>
    </w:pPr>
    <w:rPr>
      <w:rFonts w:ascii="Calibri" w:hAnsi="Calibri" w:eastAsia="宋体"/>
      <w:sz w:val="28"/>
    </w:rPr>
  </w:style>
  <w:style w:type="paragraph" w:customStyle="1" w:styleId="5">
    <w:name w:val="表格"/>
    <w:basedOn w:val="1"/>
    <w:qFormat/>
    <w:uiPriority w:val="0"/>
    <w:pPr>
      <w:spacing w:line="300" w:lineRule="exact"/>
      <w:ind w:firstLine="0" w:firstLineChars="0"/>
      <w:jc w:val="center"/>
    </w:pPr>
    <w:rPr>
      <w:rFonts w:hint="eastAsia" w:ascii="仿宋" w:hAnsi="仿宋" w:cs="仿宋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356</Words>
  <Characters>380</Characters>
  <Lines>0</Lines>
  <Paragraphs>0</Paragraphs>
  <TotalTime>0</TotalTime>
  <ScaleCrop>false</ScaleCrop>
  <LinksUpToDate>false</LinksUpToDate>
  <CharactersWithSpaces>430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2022-03-24T09:45:00Z</dcterms:created>
  <dc:creator>CX</dc:creator>
  <cp:lastModifiedBy>yimei luo</cp:lastModifiedBy>
  <dcterms:modified xsi:type="dcterms:W3CDTF">2022-03-24T10:02:30Z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D2A9BA51B64E485297668BE305FE772A</vt:lpwstr>
  </property>
</Properties>
</file>